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B7B" w:rsidRDefault="00CE0C04">
      <w:p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CUMPLIMIENTO COMUNICACIÓN AUTO DE APERTURA</w:t>
      </w:r>
    </w:p>
    <w:p w:rsidR="00CE0C04" w:rsidRDefault="00CE0C04">
      <w:p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Aseguradora Solidaria de Colombia</w:t>
      </w:r>
    </w:p>
    <w:p w:rsidR="00CD3895" w:rsidRDefault="00CD3895">
      <w:pPr>
        <w:rPr>
          <w:rFonts w:ascii="Arial" w:hAnsi="Arial" w:cs="Arial"/>
          <w:lang w:val="es-419"/>
        </w:rPr>
      </w:pPr>
    </w:p>
    <w:p w:rsidR="008E1FFE" w:rsidRPr="008E1FFE" w:rsidRDefault="00AF455A">
      <w:pPr>
        <w:rPr>
          <w:rFonts w:ascii="Arial" w:hAnsi="Arial" w:cs="Arial"/>
          <w:lang w:val="es-419"/>
        </w:rPr>
      </w:pPr>
      <w:r w:rsidRPr="008E1FFE">
        <w:rPr>
          <w:rFonts w:ascii="Arial" w:hAnsi="Arial" w:cs="Arial"/>
          <w:lang w:val="es-419"/>
        </w:rPr>
        <w:t xml:space="preserve">Favor copiar el link en el buscador para </w:t>
      </w:r>
      <w:r w:rsidR="00B063CD" w:rsidRPr="008E1FFE">
        <w:rPr>
          <w:rFonts w:ascii="Arial" w:hAnsi="Arial" w:cs="Arial"/>
          <w:lang w:val="es-419"/>
        </w:rPr>
        <w:t>descargar el documento anex</w:t>
      </w:r>
      <w:r w:rsidR="00B54087" w:rsidRPr="008E1FFE">
        <w:rPr>
          <w:rFonts w:ascii="Arial" w:hAnsi="Arial" w:cs="Arial"/>
          <w:lang w:val="es-419"/>
        </w:rPr>
        <w:t>o</w:t>
      </w:r>
      <w:r w:rsidR="008E1FFE" w:rsidRPr="008E1FFE">
        <w:rPr>
          <w:rFonts w:ascii="Arial" w:hAnsi="Arial" w:cs="Arial"/>
          <w:lang w:val="es-419"/>
        </w:rPr>
        <w:t xml:space="preserve">, y/o clip derecho ir al vínculo. </w:t>
      </w:r>
    </w:p>
    <w:p w:rsidR="00E52D84" w:rsidRDefault="007B5A1C">
      <w:p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Se Anexan </w:t>
      </w:r>
      <w:r w:rsidR="007E4B7B">
        <w:rPr>
          <w:rFonts w:ascii="Arial" w:hAnsi="Arial" w:cs="Arial"/>
          <w:lang w:val="es-419"/>
        </w:rPr>
        <w:t>Copia del</w:t>
      </w:r>
      <w:r>
        <w:rPr>
          <w:rFonts w:ascii="Arial" w:hAnsi="Arial" w:cs="Arial"/>
          <w:lang w:val="es-419"/>
        </w:rPr>
        <w:t xml:space="preserve"> </w:t>
      </w:r>
      <w:r w:rsidR="00CE0C04">
        <w:rPr>
          <w:rFonts w:ascii="Arial" w:hAnsi="Arial" w:cs="Arial"/>
          <w:lang w:val="es-419"/>
        </w:rPr>
        <w:t xml:space="preserve">Auto de Apertura del </w:t>
      </w:r>
      <w:r w:rsidR="008E1FFE" w:rsidRPr="008E1FFE">
        <w:rPr>
          <w:rFonts w:ascii="Arial" w:hAnsi="Arial" w:cs="Arial"/>
          <w:lang w:val="es-419"/>
        </w:rPr>
        <w:t>Proceso de Responsab</w:t>
      </w:r>
      <w:r w:rsidR="00E52D84">
        <w:rPr>
          <w:rFonts w:ascii="Arial" w:hAnsi="Arial" w:cs="Arial"/>
          <w:lang w:val="es-419"/>
        </w:rPr>
        <w:t xml:space="preserve">ilidad </w:t>
      </w:r>
      <w:r>
        <w:rPr>
          <w:rFonts w:ascii="Arial" w:hAnsi="Arial" w:cs="Arial"/>
          <w:lang w:val="es-419"/>
        </w:rPr>
        <w:t>Fiscal No.</w:t>
      </w:r>
      <w:r w:rsidR="00CE0C04">
        <w:rPr>
          <w:rFonts w:ascii="Arial" w:hAnsi="Arial" w:cs="Arial"/>
          <w:lang w:val="es-419"/>
        </w:rPr>
        <w:t xml:space="preserve"> 170100-0064-24</w:t>
      </w:r>
      <w:r w:rsidR="00382E2F">
        <w:rPr>
          <w:rFonts w:ascii="Arial" w:hAnsi="Arial" w:cs="Arial"/>
          <w:lang w:val="es-419"/>
        </w:rPr>
        <w:t>…</w:t>
      </w:r>
    </w:p>
    <w:p w:rsidR="00CE0C04" w:rsidRDefault="00CE0C04">
      <w:pPr>
        <w:rPr>
          <w:rFonts w:ascii="Arial" w:hAnsi="Arial" w:cs="Arial"/>
          <w:lang w:val="es-419"/>
        </w:rPr>
      </w:pPr>
    </w:p>
    <w:p w:rsidR="00CD3895" w:rsidRDefault="00176B46">
      <w:pPr>
        <w:rPr>
          <w:rFonts w:ascii="Arial" w:hAnsi="Arial" w:cs="Arial"/>
          <w:lang w:val="es-419"/>
        </w:rPr>
      </w:pPr>
      <w:r w:rsidRPr="008F760A">
        <w:rPr>
          <w:rFonts w:ascii="Arial" w:hAnsi="Arial" w:cs="Arial"/>
          <w:lang w:val="en-US"/>
        </w:rPr>
        <w:t>Link</w:t>
      </w:r>
      <w:r w:rsidR="007E4B7B">
        <w:rPr>
          <w:rFonts w:ascii="Arial" w:hAnsi="Arial" w:cs="Arial"/>
          <w:lang w:val="es-419"/>
        </w:rPr>
        <w:t xml:space="preserve">: </w:t>
      </w:r>
    </w:p>
    <w:p w:rsidR="00CE0C04" w:rsidRPr="007E4B7B" w:rsidRDefault="00CE0C04">
      <w:pPr>
        <w:rPr>
          <w:rFonts w:ascii="Arial" w:hAnsi="Arial" w:cs="Arial"/>
          <w:lang w:val="es-419"/>
        </w:rPr>
      </w:pPr>
      <w:hyperlink r:id="rId4" w:history="1">
        <w:r>
          <w:rPr>
            <w:rStyle w:val="Hipervnculo"/>
          </w:rPr>
          <w:t>170100-0064-24.pdf</w:t>
        </w:r>
      </w:hyperlink>
      <w:bookmarkStart w:id="0" w:name="_GoBack"/>
      <w:bookmarkEnd w:id="0"/>
    </w:p>
    <w:p w:rsidR="006052F2" w:rsidRDefault="006052F2">
      <w:pPr>
        <w:rPr>
          <w:rFonts w:ascii="Arial" w:hAnsi="Arial" w:cs="Arial"/>
          <w:lang w:val="en-US"/>
        </w:rPr>
      </w:pPr>
    </w:p>
    <w:p w:rsidR="008F760A" w:rsidRPr="008F760A" w:rsidRDefault="008F760A">
      <w:pPr>
        <w:rPr>
          <w:rFonts w:ascii="Arial" w:hAnsi="Arial" w:cs="Arial"/>
          <w:lang w:val="en-US"/>
        </w:rPr>
      </w:pPr>
    </w:p>
    <w:p w:rsidR="008E1FFE" w:rsidRPr="008F760A" w:rsidRDefault="008E1FFE">
      <w:pPr>
        <w:rPr>
          <w:rFonts w:ascii="Arial" w:hAnsi="Arial" w:cs="Arial"/>
          <w:lang w:val="en-US"/>
        </w:rPr>
      </w:pPr>
    </w:p>
    <w:p w:rsidR="00581C90" w:rsidRPr="008F760A" w:rsidRDefault="00581C90">
      <w:pPr>
        <w:rPr>
          <w:lang w:val="en-US"/>
        </w:rPr>
      </w:pPr>
    </w:p>
    <w:p w:rsidR="004779A1" w:rsidRPr="008F760A" w:rsidRDefault="004779A1">
      <w:pPr>
        <w:rPr>
          <w:lang w:val="en-US"/>
        </w:rPr>
      </w:pPr>
    </w:p>
    <w:sectPr w:rsidR="004779A1" w:rsidRPr="008F76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5A"/>
    <w:rsid w:val="0008561C"/>
    <w:rsid w:val="00176B46"/>
    <w:rsid w:val="001B2DA2"/>
    <w:rsid w:val="00253351"/>
    <w:rsid w:val="00282A66"/>
    <w:rsid w:val="002D036D"/>
    <w:rsid w:val="00382E2F"/>
    <w:rsid w:val="004779A1"/>
    <w:rsid w:val="00535B34"/>
    <w:rsid w:val="005731C2"/>
    <w:rsid w:val="00581C90"/>
    <w:rsid w:val="006052F2"/>
    <w:rsid w:val="006C04CE"/>
    <w:rsid w:val="007B5A1C"/>
    <w:rsid w:val="007E4B7B"/>
    <w:rsid w:val="00831C26"/>
    <w:rsid w:val="008E1FFE"/>
    <w:rsid w:val="008F760A"/>
    <w:rsid w:val="00982269"/>
    <w:rsid w:val="00A12822"/>
    <w:rsid w:val="00AC3BA0"/>
    <w:rsid w:val="00AC4544"/>
    <w:rsid w:val="00AF455A"/>
    <w:rsid w:val="00B063CD"/>
    <w:rsid w:val="00B54087"/>
    <w:rsid w:val="00C6156A"/>
    <w:rsid w:val="00CD3895"/>
    <w:rsid w:val="00CE0C04"/>
    <w:rsid w:val="00D15E57"/>
    <w:rsid w:val="00D43A9B"/>
    <w:rsid w:val="00E52D84"/>
    <w:rsid w:val="00F3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2BABE1-C354-4CC7-A3AB-8DAEC279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1C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traloriadebogotadc-my.sharepoint.com/:b:/g/personal/siguzman_contraloriabogota_gov_co/EbMDLKKeMCVHoI39oDqdUtIBf2nWJfem02AHfXh29MLH3A?e=1WsRs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 Guzman</dc:creator>
  <cp:keywords/>
  <dc:description/>
  <cp:lastModifiedBy>Simeon Guzman</cp:lastModifiedBy>
  <cp:revision>27</cp:revision>
  <dcterms:created xsi:type="dcterms:W3CDTF">2023-05-24T21:36:00Z</dcterms:created>
  <dcterms:modified xsi:type="dcterms:W3CDTF">2024-05-02T19:39:00Z</dcterms:modified>
</cp:coreProperties>
</file>